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40" w:rsidRPr="00F133E6" w:rsidRDefault="007B1440" w:rsidP="00303B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3E6">
        <w:rPr>
          <w:rFonts w:ascii="Times New Roman" w:hAnsi="Times New Roman"/>
          <w:b/>
          <w:bCs/>
          <w:sz w:val="24"/>
          <w:szCs w:val="24"/>
        </w:rPr>
        <w:t xml:space="preserve">ДИАГНОСТИЧЕСКАЯ КАРТА </w:t>
      </w:r>
    </w:p>
    <w:p w:rsidR="007B1440" w:rsidRPr="00F133E6" w:rsidRDefault="00F133E6" w:rsidP="001E0C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7B1440" w:rsidRPr="00F133E6">
        <w:rPr>
          <w:rFonts w:ascii="Times New Roman" w:hAnsi="Times New Roman"/>
          <w:bCs/>
          <w:sz w:val="24"/>
          <w:szCs w:val="24"/>
        </w:rPr>
        <w:t>ходн</w:t>
      </w:r>
      <w:r>
        <w:rPr>
          <w:rFonts w:ascii="Times New Roman" w:hAnsi="Times New Roman"/>
          <w:bCs/>
          <w:sz w:val="24"/>
          <w:szCs w:val="24"/>
        </w:rPr>
        <w:t>ой</w:t>
      </w:r>
      <w:r w:rsidR="007B1440" w:rsidRPr="00F133E6">
        <w:rPr>
          <w:rFonts w:ascii="Times New Roman" w:hAnsi="Times New Roman"/>
          <w:bCs/>
          <w:sz w:val="24"/>
          <w:szCs w:val="24"/>
        </w:rPr>
        <w:t xml:space="preserve"> диагностик</w:t>
      </w:r>
      <w:r>
        <w:rPr>
          <w:rFonts w:ascii="Times New Roman" w:hAnsi="Times New Roman"/>
          <w:bCs/>
          <w:sz w:val="24"/>
          <w:szCs w:val="24"/>
        </w:rPr>
        <w:t>и</w:t>
      </w:r>
      <w:r w:rsidR="007B1440" w:rsidRPr="00F133E6">
        <w:rPr>
          <w:rFonts w:ascii="Times New Roman" w:hAnsi="Times New Roman"/>
          <w:bCs/>
          <w:sz w:val="24"/>
          <w:szCs w:val="24"/>
        </w:rPr>
        <w:t xml:space="preserve"> обучающихся 1</w:t>
      </w:r>
      <w:r>
        <w:rPr>
          <w:rFonts w:ascii="Times New Roman" w:hAnsi="Times New Roman"/>
          <w:bCs/>
          <w:sz w:val="24"/>
          <w:szCs w:val="24"/>
        </w:rPr>
        <w:t>-го</w:t>
      </w:r>
      <w:r w:rsidR="007B1440" w:rsidRPr="00F133E6">
        <w:rPr>
          <w:rFonts w:ascii="Times New Roman" w:hAnsi="Times New Roman"/>
          <w:bCs/>
          <w:sz w:val="24"/>
          <w:szCs w:val="24"/>
        </w:rPr>
        <w:t xml:space="preserve"> года обучения</w:t>
      </w:r>
      <w:r w:rsidR="00303BAB" w:rsidRPr="00F133E6">
        <w:rPr>
          <w:rFonts w:ascii="Times New Roman" w:hAnsi="Times New Roman"/>
          <w:bCs/>
          <w:sz w:val="24"/>
          <w:szCs w:val="24"/>
        </w:rPr>
        <w:t xml:space="preserve"> </w:t>
      </w:r>
      <w:r w:rsidR="003520B6" w:rsidRPr="00F133E6">
        <w:rPr>
          <w:rFonts w:ascii="Times New Roman" w:hAnsi="Times New Roman"/>
          <w:bCs/>
          <w:sz w:val="24"/>
          <w:szCs w:val="24"/>
        </w:rPr>
        <w:t xml:space="preserve">       2013 г.</w:t>
      </w:r>
    </w:p>
    <w:p w:rsidR="00B14785" w:rsidRDefault="003520B6" w:rsidP="001E0C67">
      <w:pPr>
        <w:spacing w:after="0" w:line="240" w:lineRule="auto"/>
        <w:rPr>
          <w:rFonts w:ascii="Times New Roman" w:hAnsi="Times New Roman"/>
        </w:rPr>
      </w:pPr>
      <w:r w:rsidRPr="00D97CA8">
        <w:rPr>
          <w:rFonts w:ascii="Times New Roman" w:hAnsi="Times New Roman"/>
        </w:rPr>
        <w:t>Коллектив:</w:t>
      </w:r>
      <w:r w:rsidRPr="00D97CA8">
        <w:rPr>
          <w:rFonts w:ascii="Times New Roman" w:hAnsi="Times New Roman"/>
        </w:rPr>
        <w:tab/>
      </w:r>
    </w:p>
    <w:p w:rsidR="007B1440" w:rsidRPr="00D97CA8" w:rsidRDefault="007B1440" w:rsidP="001E0C67">
      <w:pPr>
        <w:spacing w:after="0" w:line="240" w:lineRule="auto"/>
        <w:rPr>
          <w:rFonts w:ascii="Times New Roman" w:hAnsi="Times New Roman"/>
        </w:rPr>
      </w:pPr>
      <w:r w:rsidRPr="00D97CA8">
        <w:rPr>
          <w:rFonts w:ascii="Times New Roman" w:hAnsi="Times New Roman"/>
        </w:rPr>
        <w:t>Педагог:</w:t>
      </w:r>
      <w:r w:rsidR="003520B6" w:rsidRPr="00D97CA8">
        <w:rPr>
          <w:rFonts w:ascii="Times New Roman" w:hAnsi="Times New Roman"/>
        </w:rPr>
        <w:tab/>
      </w:r>
    </w:p>
    <w:tbl>
      <w:tblPr>
        <w:tblStyle w:val="a3"/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2412"/>
        <w:gridCol w:w="991"/>
        <w:gridCol w:w="1137"/>
        <w:gridCol w:w="991"/>
        <w:gridCol w:w="1134"/>
        <w:gridCol w:w="1131"/>
        <w:gridCol w:w="1000"/>
        <w:gridCol w:w="1055"/>
        <w:gridCol w:w="2311"/>
        <w:gridCol w:w="2232"/>
      </w:tblGrid>
      <w:tr w:rsidR="003520B6" w:rsidTr="006D3194">
        <w:trPr>
          <w:trHeight w:val="465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Pr="00D97CA8" w:rsidRDefault="007B14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D97CA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7B1440" w:rsidRPr="00D97CA8" w:rsidRDefault="007B14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D97CA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D97CA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Pr="00D97CA8" w:rsidRDefault="007B14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D97CA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Фамилия </w:t>
            </w:r>
          </w:p>
          <w:p w:rsidR="007B1440" w:rsidRPr="00D97CA8" w:rsidRDefault="007B14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D97CA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имя</w:t>
            </w:r>
          </w:p>
          <w:p w:rsidR="007B1440" w:rsidRPr="00D97CA8" w:rsidRDefault="007B14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D97CA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обучающегося</w:t>
            </w:r>
          </w:p>
        </w:tc>
        <w:tc>
          <w:tcPr>
            <w:tcW w:w="20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Pr="00D97CA8" w:rsidRDefault="007B14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D97C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Наличие способностей, характерных для данной направленности и определяющих готовность</w:t>
            </w:r>
            <w:r w:rsidRPr="00D97C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D97C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детей  к изучению выбранного курса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1440" w:rsidRPr="00D97CA8" w:rsidRDefault="007B1440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D97CA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Средний балл по всем показателям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Pr="00D97CA8" w:rsidRDefault="007B14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D97C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навыки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Pr="00D97CA8" w:rsidRDefault="007B14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D97C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Эмоциональное состояние от занятия</w:t>
            </w:r>
          </w:p>
        </w:tc>
      </w:tr>
      <w:tr w:rsidR="006D3194" w:rsidTr="006D3194">
        <w:trPr>
          <w:trHeight w:val="776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40" w:rsidRDefault="007B144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40" w:rsidRDefault="007B144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Default="007B14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Default="007B14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Default="007B14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Default="007B14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Default="007B14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40" w:rsidRDefault="007B144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40" w:rsidRDefault="007B144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40" w:rsidRDefault="007B144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40" w:rsidRDefault="007B144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3194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40" w:rsidRDefault="007B1440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3194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3194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3194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3194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3194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3194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B6" w:rsidRDefault="003520B6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7CA8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7CA8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7CA8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7CA8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7CA8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7CA8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7CA8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7CA8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90632B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97CA8" w:rsidTr="006D3194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B525D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A8" w:rsidRDefault="00D97CA8" w:rsidP="00D97CA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928D4" w:rsidTr="006D3194">
        <w:trPr>
          <w:trHeight w:val="428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8D4" w:rsidRDefault="00F928D4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баллов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D4" w:rsidRDefault="00F928D4" w:rsidP="00C52724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D4" w:rsidRDefault="00F928D4" w:rsidP="00494FC8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D4" w:rsidRDefault="00F928D4" w:rsidP="00242D3E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D4" w:rsidRDefault="00F928D4" w:rsidP="0046710C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D4" w:rsidRDefault="00F928D4" w:rsidP="00E60A63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D4" w:rsidRDefault="00F928D4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D4" w:rsidRDefault="00F928D4" w:rsidP="00F65E65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D4" w:rsidRDefault="00F928D4" w:rsidP="0089556E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D4" w:rsidRDefault="00F928D4" w:rsidP="005B1F56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62A93" w:rsidRDefault="00362A93" w:rsidP="00362A93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sz w:val="21"/>
          <w:szCs w:val="21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7285"/>
        <w:gridCol w:w="8024"/>
      </w:tblGrid>
      <w:tr w:rsidR="001E0C67" w:rsidTr="001E0C67">
        <w:tc>
          <w:tcPr>
            <w:tcW w:w="7285" w:type="dxa"/>
          </w:tcPr>
          <w:p w:rsidR="001E0C67" w:rsidRPr="00362A93" w:rsidRDefault="001E0C67" w:rsidP="001E0C67">
            <w:pPr>
              <w:ind w:left="-567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62A93">
              <w:rPr>
                <w:rFonts w:ascii="Times New Roman" w:hAnsi="Times New Roman"/>
                <w:b/>
                <w:sz w:val="21"/>
                <w:szCs w:val="21"/>
              </w:rPr>
              <w:t>Сист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Сист</w:t>
            </w:r>
            <w:r w:rsidRPr="00362A93">
              <w:rPr>
                <w:rFonts w:ascii="Times New Roman" w:hAnsi="Times New Roman"/>
                <w:b/>
                <w:sz w:val="21"/>
                <w:szCs w:val="21"/>
              </w:rPr>
              <w:t>ема оценки 3-х балльная</w:t>
            </w:r>
          </w:p>
          <w:p w:rsidR="001E0C67" w:rsidRDefault="001E0C67" w:rsidP="00362A93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024" w:type="dxa"/>
          </w:tcPr>
          <w:p w:rsidR="001E0C67" w:rsidRPr="001E0C67" w:rsidRDefault="001E0C67" w:rsidP="00362A93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E0C67">
              <w:rPr>
                <w:rFonts w:ascii="Times New Roman" w:hAnsi="Times New Roman"/>
                <w:b/>
                <w:lang w:eastAsia="ru-RU"/>
              </w:rPr>
              <w:t>Наличие способностей, характерных для данной направленности и определяющих готовность</w:t>
            </w:r>
            <w:r w:rsidRPr="001E0C67">
              <w:rPr>
                <w:rFonts w:ascii="Times New Roman" w:hAnsi="Times New Roman"/>
                <w:lang w:eastAsia="ru-RU"/>
              </w:rPr>
              <w:t xml:space="preserve"> </w:t>
            </w:r>
            <w:r w:rsidRPr="001E0C67">
              <w:rPr>
                <w:rFonts w:ascii="Times New Roman" w:hAnsi="Times New Roman"/>
                <w:b/>
                <w:lang w:eastAsia="ru-RU"/>
              </w:rPr>
              <w:t>детей  к изучению выбранного курса</w:t>
            </w:r>
          </w:p>
        </w:tc>
      </w:tr>
      <w:tr w:rsidR="001E0C67" w:rsidTr="001E0C67">
        <w:tc>
          <w:tcPr>
            <w:tcW w:w="7285" w:type="dxa"/>
          </w:tcPr>
          <w:p w:rsidR="001E0C67" w:rsidRPr="001E0C67" w:rsidRDefault="001E0C67" w:rsidP="00362A93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0C67">
              <w:rPr>
                <w:rFonts w:ascii="Times New Roman" w:hAnsi="Times New Roman"/>
                <w:sz w:val="21"/>
                <w:szCs w:val="21"/>
              </w:rPr>
              <w:t>Низкий уровень – 1 балл</w:t>
            </w:r>
          </w:p>
        </w:tc>
        <w:tc>
          <w:tcPr>
            <w:tcW w:w="8024" w:type="dxa"/>
          </w:tcPr>
          <w:p w:rsidR="001E0C67" w:rsidRPr="001E0C67" w:rsidRDefault="001E0C67" w:rsidP="001E0C6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0C67">
              <w:rPr>
                <w:rFonts w:ascii="Times New Roman" w:hAnsi="Times New Roman"/>
                <w:sz w:val="21"/>
                <w:szCs w:val="21"/>
              </w:rPr>
              <w:t>Мелкая моторика</w:t>
            </w:r>
          </w:p>
        </w:tc>
      </w:tr>
      <w:tr w:rsidR="001E0C67" w:rsidTr="001E0C67">
        <w:tc>
          <w:tcPr>
            <w:tcW w:w="7285" w:type="dxa"/>
          </w:tcPr>
          <w:p w:rsidR="001E0C67" w:rsidRPr="001E0C67" w:rsidRDefault="001E0C67" w:rsidP="00362A93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0C67">
              <w:rPr>
                <w:rFonts w:ascii="Times New Roman" w:hAnsi="Times New Roman"/>
                <w:sz w:val="21"/>
                <w:szCs w:val="21"/>
              </w:rPr>
              <w:t>Средний уровень – 2 балла</w:t>
            </w:r>
          </w:p>
        </w:tc>
        <w:tc>
          <w:tcPr>
            <w:tcW w:w="8024" w:type="dxa"/>
          </w:tcPr>
          <w:p w:rsidR="001E0C67" w:rsidRPr="001E0C67" w:rsidRDefault="001E0C67" w:rsidP="001E0C6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0C67">
              <w:rPr>
                <w:rFonts w:ascii="Times New Roman" w:hAnsi="Times New Roman"/>
                <w:sz w:val="21"/>
                <w:szCs w:val="21"/>
              </w:rPr>
              <w:t>Умение пользоваться инструментами</w:t>
            </w:r>
          </w:p>
        </w:tc>
      </w:tr>
      <w:tr w:rsidR="001E0C67" w:rsidTr="001E0C67">
        <w:tc>
          <w:tcPr>
            <w:tcW w:w="7285" w:type="dxa"/>
          </w:tcPr>
          <w:p w:rsidR="001E0C67" w:rsidRPr="001E0C67" w:rsidRDefault="001E0C67" w:rsidP="00362A93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0C67">
              <w:rPr>
                <w:rFonts w:ascii="Times New Roman" w:hAnsi="Times New Roman"/>
                <w:sz w:val="21"/>
                <w:szCs w:val="21"/>
              </w:rPr>
              <w:t>Высокий уровень – 3 балла</w:t>
            </w:r>
          </w:p>
        </w:tc>
        <w:tc>
          <w:tcPr>
            <w:tcW w:w="8024" w:type="dxa"/>
          </w:tcPr>
          <w:p w:rsidR="001E0C67" w:rsidRPr="001E0C67" w:rsidRDefault="001E0C67" w:rsidP="001E0C6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0C67">
              <w:rPr>
                <w:rFonts w:ascii="Times New Roman" w:hAnsi="Times New Roman"/>
                <w:sz w:val="21"/>
                <w:szCs w:val="21"/>
              </w:rPr>
              <w:t>Усидчивость</w:t>
            </w:r>
          </w:p>
        </w:tc>
      </w:tr>
      <w:tr w:rsidR="001E0C67" w:rsidTr="001E0C67">
        <w:tc>
          <w:tcPr>
            <w:tcW w:w="7285" w:type="dxa"/>
          </w:tcPr>
          <w:p w:rsidR="001E0C67" w:rsidRDefault="001E0C67" w:rsidP="00362A93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024" w:type="dxa"/>
          </w:tcPr>
          <w:p w:rsidR="001E0C67" w:rsidRPr="001E0C67" w:rsidRDefault="001E0C67" w:rsidP="001E0C6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0C67">
              <w:rPr>
                <w:rFonts w:ascii="Times New Roman" w:hAnsi="Times New Roman"/>
                <w:sz w:val="21"/>
                <w:szCs w:val="21"/>
              </w:rPr>
              <w:t>Аккуратность</w:t>
            </w:r>
          </w:p>
        </w:tc>
      </w:tr>
      <w:tr w:rsidR="001E0C67" w:rsidTr="001E0C67">
        <w:tc>
          <w:tcPr>
            <w:tcW w:w="7285" w:type="dxa"/>
          </w:tcPr>
          <w:p w:rsidR="001E0C67" w:rsidRDefault="001E0C67" w:rsidP="00362A93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024" w:type="dxa"/>
          </w:tcPr>
          <w:p w:rsidR="001E0C67" w:rsidRPr="001E0C67" w:rsidRDefault="001E0C67" w:rsidP="001E0C6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0C67">
              <w:rPr>
                <w:rFonts w:ascii="Times New Roman" w:hAnsi="Times New Roman"/>
                <w:sz w:val="21"/>
                <w:szCs w:val="21"/>
              </w:rPr>
              <w:t>Заинтересованность</w:t>
            </w:r>
          </w:p>
        </w:tc>
      </w:tr>
    </w:tbl>
    <w:p w:rsidR="00A72A5F" w:rsidRPr="00A72A5F" w:rsidRDefault="00A72A5F" w:rsidP="0000684B">
      <w:pPr>
        <w:spacing w:after="0"/>
        <w:ind w:left="-567"/>
        <w:contextualSpacing/>
        <w:jc w:val="both"/>
      </w:pPr>
      <w:bookmarkStart w:id="0" w:name="_GoBack"/>
      <w:bookmarkEnd w:id="0"/>
    </w:p>
    <w:sectPr w:rsidR="00A72A5F" w:rsidRPr="00A72A5F" w:rsidSect="00303BAB">
      <w:pgSz w:w="16838" w:h="11906" w:orient="landscape"/>
      <w:pgMar w:top="34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C11"/>
    <w:multiLevelType w:val="hybridMultilevel"/>
    <w:tmpl w:val="CDC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1E8"/>
    <w:multiLevelType w:val="hybridMultilevel"/>
    <w:tmpl w:val="519A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24CE"/>
    <w:multiLevelType w:val="hybridMultilevel"/>
    <w:tmpl w:val="EB7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2EE2"/>
    <w:multiLevelType w:val="hybridMultilevel"/>
    <w:tmpl w:val="95D82618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B60CC"/>
    <w:multiLevelType w:val="hybridMultilevel"/>
    <w:tmpl w:val="952EA8D6"/>
    <w:lvl w:ilvl="0" w:tplc="C6BCD81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7FEA094E"/>
    <w:multiLevelType w:val="hybridMultilevel"/>
    <w:tmpl w:val="B24E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F"/>
    <w:rsid w:val="0000684B"/>
    <w:rsid w:val="001E0C67"/>
    <w:rsid w:val="00303BAB"/>
    <w:rsid w:val="003520B6"/>
    <w:rsid w:val="00362A93"/>
    <w:rsid w:val="005137F8"/>
    <w:rsid w:val="00535565"/>
    <w:rsid w:val="006D3194"/>
    <w:rsid w:val="007B1440"/>
    <w:rsid w:val="00813C69"/>
    <w:rsid w:val="0090632B"/>
    <w:rsid w:val="00A72A5F"/>
    <w:rsid w:val="00A84A70"/>
    <w:rsid w:val="00B14785"/>
    <w:rsid w:val="00D55B4F"/>
    <w:rsid w:val="00D97CA8"/>
    <w:rsid w:val="00F133E6"/>
    <w:rsid w:val="00F15B1F"/>
    <w:rsid w:val="00F928D4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4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4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ЧеховскийВВ</dc:creator>
  <cp:keywords/>
  <dc:description/>
  <cp:lastModifiedBy>ЧеховскийВВ</cp:lastModifiedBy>
  <cp:revision>18</cp:revision>
  <dcterms:created xsi:type="dcterms:W3CDTF">2013-11-26T06:32:00Z</dcterms:created>
  <dcterms:modified xsi:type="dcterms:W3CDTF">2014-04-16T11:13:00Z</dcterms:modified>
</cp:coreProperties>
</file>